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1" w:rsidRDefault="00AF28A1" w:rsidP="00AF28A1">
      <w:pPr>
        <w:pStyle w:val="Title"/>
        <w:jc w:val="center"/>
      </w:pPr>
      <w:r>
        <w:t>M. TECH</w:t>
      </w:r>
    </w:p>
    <w:p w:rsidR="00AF28A1" w:rsidRDefault="00AF28A1" w:rsidP="00AF28A1">
      <w:pPr>
        <w:pStyle w:val="Title"/>
        <w:jc w:val="center"/>
      </w:pPr>
      <w:r w:rsidRPr="00AF28A1">
        <w:t>ELECTRONICS</w:t>
      </w:r>
      <w:r>
        <w:t xml:space="preserve"> &amp; COMMUNICATION ENGINEERING</w:t>
      </w:r>
    </w:p>
    <w:p w:rsidR="00AF28A1" w:rsidRPr="004A49DD" w:rsidRDefault="00AF28A1" w:rsidP="00AF28A1">
      <w:pPr>
        <w:pStyle w:val="Title"/>
        <w:jc w:val="center"/>
      </w:pPr>
    </w:p>
    <w:p w:rsidR="00AF28A1" w:rsidRDefault="00AF28A1" w:rsidP="00AF28A1">
      <w:pPr>
        <w:pStyle w:val="Title"/>
        <w:jc w:val="center"/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13"/>
        <w:gridCol w:w="924"/>
        <w:gridCol w:w="3600"/>
        <w:gridCol w:w="450"/>
        <w:gridCol w:w="793"/>
        <w:gridCol w:w="596"/>
        <w:gridCol w:w="777"/>
        <w:gridCol w:w="545"/>
        <w:gridCol w:w="741"/>
        <w:gridCol w:w="945"/>
        <w:gridCol w:w="1053"/>
      </w:tblGrid>
      <w:tr w:rsidR="00AF28A1" w:rsidTr="00AF28A1">
        <w:trPr>
          <w:jc w:val="center"/>
        </w:trPr>
        <w:tc>
          <w:tcPr>
            <w:tcW w:w="513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 No</w:t>
            </w:r>
          </w:p>
        </w:tc>
        <w:tc>
          <w:tcPr>
            <w:tcW w:w="924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Course Code</w:t>
            </w:r>
          </w:p>
        </w:tc>
        <w:tc>
          <w:tcPr>
            <w:tcW w:w="3600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243" w:type="dxa"/>
            <w:gridSpan w:val="2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Periods</w:t>
            </w:r>
          </w:p>
        </w:tc>
        <w:tc>
          <w:tcPr>
            <w:tcW w:w="3604" w:type="dxa"/>
            <w:gridSpan w:val="5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Evaluation Scheme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4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3" w:type="dxa"/>
            <w:gridSpan w:val="2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  <w:gridSpan w:val="4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Sessional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Examination 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4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450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L</w:t>
            </w:r>
          </w:p>
        </w:tc>
        <w:tc>
          <w:tcPr>
            <w:tcW w:w="793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Tut. / </w:t>
            </w: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Prac</w:t>
            </w:r>
            <w:proofErr w:type="spellEnd"/>
            <w:r w:rsidRPr="00917E94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59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CT       </w:t>
            </w:r>
          </w:p>
        </w:tc>
        <w:tc>
          <w:tcPr>
            <w:tcW w:w="777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Attendance</w:t>
            </w:r>
          </w:p>
        </w:tc>
        <w:tc>
          <w:tcPr>
            <w:tcW w:w="5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TA</w:t>
            </w:r>
          </w:p>
        </w:tc>
        <w:tc>
          <w:tcPr>
            <w:tcW w:w="741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9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ESE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2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AF28A1" w:rsidRDefault="00AF28A1" w:rsidP="00AF28A1">
            <w:r>
              <w:t>Introduction to Signal Analysis</w:t>
            </w:r>
          </w:p>
        </w:tc>
        <w:tc>
          <w:tcPr>
            <w:tcW w:w="45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2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AF28A1" w:rsidRDefault="00AF28A1" w:rsidP="00AF28A1">
            <w:r>
              <w:t>Advanced Semiconductor Devices</w:t>
            </w:r>
          </w:p>
        </w:tc>
        <w:tc>
          <w:tcPr>
            <w:tcW w:w="45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2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AF28A1" w:rsidRDefault="00AF28A1" w:rsidP="00AF28A1">
            <w:r>
              <w:t>Probability Statistics and Queuing Model</w:t>
            </w:r>
          </w:p>
        </w:tc>
        <w:tc>
          <w:tcPr>
            <w:tcW w:w="45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30*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2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AF28A1" w:rsidRDefault="00AF28A1" w:rsidP="00AF28A1">
            <w:r>
              <w:t>Elective I</w:t>
            </w:r>
          </w:p>
        </w:tc>
        <w:tc>
          <w:tcPr>
            <w:tcW w:w="45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30*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2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Total=</w:t>
            </w:r>
          </w:p>
        </w:tc>
        <w:tc>
          <w:tcPr>
            <w:tcW w:w="45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</w:tbl>
    <w:p w:rsidR="00AF28A1" w:rsidRDefault="00AF28A1" w:rsidP="00AF28A1">
      <w:pPr>
        <w:pStyle w:val="Title"/>
        <w:jc w:val="center"/>
      </w:pPr>
    </w:p>
    <w:p w:rsidR="00AF28A1" w:rsidRPr="002F350D" w:rsidRDefault="00AF28A1" w:rsidP="00AF28A1">
      <w:pPr>
        <w:pStyle w:val="Title"/>
        <w:jc w:val="center"/>
        <w:rPr>
          <w:b w:val="0"/>
        </w:rPr>
      </w:pPr>
      <w:r w:rsidRPr="002F350D">
        <w:rPr>
          <w:b w:val="0"/>
        </w:rPr>
        <w:t>* 15 marks are for class test and 15 marks are for lab if any, otherwise 30 marks are for class test</w:t>
      </w:r>
    </w:p>
    <w:p w:rsidR="00AF28A1" w:rsidRDefault="00AF28A1" w:rsidP="00AF28A1">
      <w:pPr>
        <w:pStyle w:val="Title"/>
        <w:jc w:val="center"/>
      </w:pPr>
    </w:p>
    <w:p w:rsidR="00AF28A1" w:rsidRDefault="00AF28A1" w:rsidP="00AF28A1">
      <w:pPr>
        <w:pStyle w:val="Title"/>
        <w:jc w:val="center"/>
      </w:pPr>
    </w:p>
    <w:p w:rsidR="00AF28A1" w:rsidRDefault="00AF28A1" w:rsidP="00AF28A1">
      <w:pPr>
        <w:pStyle w:val="Title"/>
        <w:jc w:val="center"/>
      </w:pPr>
    </w:p>
    <w:p w:rsidR="00AF28A1" w:rsidRDefault="00AF28A1" w:rsidP="00AF28A1">
      <w:pPr>
        <w:pStyle w:val="Title"/>
        <w:jc w:val="center"/>
      </w:pPr>
    </w:p>
    <w:p w:rsidR="00AF28A1" w:rsidRPr="004A49DD" w:rsidRDefault="00AF28A1" w:rsidP="00AF28A1">
      <w:pPr>
        <w:pStyle w:val="Title"/>
        <w:jc w:val="center"/>
      </w:pPr>
      <w:r w:rsidRPr="004A49DD">
        <w:t>Year:1</w:t>
      </w:r>
    </w:p>
    <w:p w:rsidR="00AF28A1" w:rsidRDefault="00AF28A1" w:rsidP="00AF28A1">
      <w:pPr>
        <w:pStyle w:val="Title"/>
        <w:jc w:val="center"/>
      </w:pPr>
      <w:r w:rsidRPr="004A49DD">
        <w:t>SEMESTER I</w:t>
      </w:r>
      <w:r>
        <w:t>I</w:t>
      </w:r>
    </w:p>
    <w:tbl>
      <w:tblPr>
        <w:tblW w:w="10937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191"/>
        <w:gridCol w:w="3202"/>
        <w:gridCol w:w="576"/>
        <w:gridCol w:w="798"/>
        <w:gridCol w:w="596"/>
        <w:gridCol w:w="777"/>
        <w:gridCol w:w="545"/>
        <w:gridCol w:w="741"/>
        <w:gridCol w:w="945"/>
        <w:gridCol w:w="1053"/>
      </w:tblGrid>
      <w:tr w:rsidR="00AF28A1" w:rsidTr="00AF28A1">
        <w:trPr>
          <w:jc w:val="center"/>
        </w:trPr>
        <w:tc>
          <w:tcPr>
            <w:tcW w:w="513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 No</w:t>
            </w:r>
          </w:p>
        </w:tc>
        <w:tc>
          <w:tcPr>
            <w:tcW w:w="1191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Course Code</w:t>
            </w:r>
          </w:p>
        </w:tc>
        <w:tc>
          <w:tcPr>
            <w:tcW w:w="3202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374" w:type="dxa"/>
            <w:gridSpan w:val="2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Periods</w:t>
            </w:r>
          </w:p>
        </w:tc>
        <w:tc>
          <w:tcPr>
            <w:tcW w:w="3604" w:type="dxa"/>
            <w:gridSpan w:val="5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Evaluation Scheme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1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4" w:type="dxa"/>
            <w:gridSpan w:val="2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  <w:gridSpan w:val="4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Sessional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Examination 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1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2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57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L</w:t>
            </w:r>
          </w:p>
        </w:tc>
        <w:tc>
          <w:tcPr>
            <w:tcW w:w="798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Tut. / </w:t>
            </w: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Prac</w:t>
            </w:r>
            <w:proofErr w:type="spellEnd"/>
            <w:r w:rsidRPr="00917E94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59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CT       </w:t>
            </w:r>
          </w:p>
        </w:tc>
        <w:tc>
          <w:tcPr>
            <w:tcW w:w="777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Attendance</w:t>
            </w:r>
          </w:p>
        </w:tc>
        <w:tc>
          <w:tcPr>
            <w:tcW w:w="5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TA</w:t>
            </w:r>
          </w:p>
        </w:tc>
        <w:tc>
          <w:tcPr>
            <w:tcW w:w="741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9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ESE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9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AF28A1" w:rsidRDefault="00AF28A1" w:rsidP="00AF28A1">
            <w:r>
              <w:t>Digital Communication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19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AF28A1" w:rsidRDefault="00AF28A1" w:rsidP="00AF28A1">
            <w:r>
              <w:t>Optical Communication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9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AF28A1" w:rsidRDefault="00AF28A1" w:rsidP="00AF28A1">
            <w:r>
              <w:t xml:space="preserve">Discrete Mathematics 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30*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9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AF28A1" w:rsidRDefault="00AF28A1" w:rsidP="00AF28A1">
            <w:r>
              <w:t>Elective II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30*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Total=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</w:tr>
    </w:tbl>
    <w:p w:rsidR="00AF28A1" w:rsidRDefault="00AF28A1" w:rsidP="00AF28A1">
      <w:pPr>
        <w:pStyle w:val="Title"/>
        <w:jc w:val="center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Pr="004A49DD" w:rsidRDefault="00AF28A1" w:rsidP="00AF28A1">
      <w:pPr>
        <w:pStyle w:val="Title"/>
        <w:jc w:val="center"/>
      </w:pPr>
      <w:r>
        <w:lastRenderedPageBreak/>
        <w:t>Year: II</w:t>
      </w:r>
    </w:p>
    <w:p w:rsidR="00AF28A1" w:rsidRDefault="00AF28A1" w:rsidP="00AF28A1">
      <w:pPr>
        <w:pStyle w:val="Title"/>
        <w:jc w:val="center"/>
      </w:pPr>
      <w:r w:rsidRPr="004A49DD">
        <w:t>SEMESTER I</w:t>
      </w:r>
      <w:r>
        <w:t>II</w:t>
      </w:r>
    </w:p>
    <w:p w:rsidR="00AF28A1" w:rsidRDefault="00AF28A1" w:rsidP="00AF28A1">
      <w:pPr>
        <w:pStyle w:val="Subtitle"/>
      </w:pPr>
    </w:p>
    <w:tbl>
      <w:tblPr>
        <w:tblW w:w="11409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340"/>
        <w:gridCol w:w="3690"/>
        <w:gridCol w:w="395"/>
        <w:gridCol w:w="16"/>
        <w:gridCol w:w="798"/>
        <w:gridCol w:w="596"/>
        <w:gridCol w:w="777"/>
        <w:gridCol w:w="545"/>
        <w:gridCol w:w="741"/>
        <w:gridCol w:w="945"/>
        <w:gridCol w:w="1053"/>
      </w:tblGrid>
      <w:tr w:rsidR="00AF28A1" w:rsidTr="00AF28A1">
        <w:trPr>
          <w:jc w:val="center"/>
        </w:trPr>
        <w:tc>
          <w:tcPr>
            <w:tcW w:w="513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 No</w:t>
            </w:r>
          </w:p>
        </w:tc>
        <w:tc>
          <w:tcPr>
            <w:tcW w:w="1340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Course Code</w:t>
            </w:r>
          </w:p>
        </w:tc>
        <w:tc>
          <w:tcPr>
            <w:tcW w:w="3690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209" w:type="dxa"/>
            <w:gridSpan w:val="3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Periods</w:t>
            </w:r>
          </w:p>
        </w:tc>
        <w:tc>
          <w:tcPr>
            <w:tcW w:w="3604" w:type="dxa"/>
            <w:gridSpan w:val="5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Evaluation Scheme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0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9" w:type="dxa"/>
            <w:gridSpan w:val="3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  <w:gridSpan w:val="4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Sessional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Examination 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0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411" w:type="dxa"/>
            <w:gridSpan w:val="2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L</w:t>
            </w:r>
          </w:p>
        </w:tc>
        <w:tc>
          <w:tcPr>
            <w:tcW w:w="798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Tut. / </w:t>
            </w: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Prac</w:t>
            </w:r>
            <w:proofErr w:type="spellEnd"/>
            <w:r w:rsidRPr="00917E94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59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CT       </w:t>
            </w:r>
          </w:p>
        </w:tc>
        <w:tc>
          <w:tcPr>
            <w:tcW w:w="777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Attendance</w:t>
            </w:r>
          </w:p>
        </w:tc>
        <w:tc>
          <w:tcPr>
            <w:tcW w:w="5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TA</w:t>
            </w:r>
          </w:p>
        </w:tc>
        <w:tc>
          <w:tcPr>
            <w:tcW w:w="741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9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ESE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4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</w:tcPr>
          <w:p w:rsidR="00AF28A1" w:rsidRDefault="00AF28A1" w:rsidP="00AF28A1">
            <w:r>
              <w:t>Advanced Digital Signal Processing</w:t>
            </w:r>
          </w:p>
        </w:tc>
        <w:tc>
          <w:tcPr>
            <w:tcW w:w="411" w:type="dxa"/>
            <w:gridSpan w:val="2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4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</w:tcPr>
          <w:p w:rsidR="00AF28A1" w:rsidRDefault="00AF28A1" w:rsidP="00AF28A1">
            <w:r>
              <w:t>Open Elective</w:t>
            </w:r>
          </w:p>
        </w:tc>
        <w:tc>
          <w:tcPr>
            <w:tcW w:w="411" w:type="dxa"/>
            <w:gridSpan w:val="2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4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</w:tcPr>
          <w:p w:rsidR="00AF28A1" w:rsidRDefault="00AF28A1" w:rsidP="00AF28A1">
            <w:r>
              <w:t>Seminar/Minor Project</w:t>
            </w:r>
          </w:p>
        </w:tc>
        <w:tc>
          <w:tcPr>
            <w:tcW w:w="411" w:type="dxa"/>
            <w:gridSpan w:val="2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4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</w:tcPr>
          <w:p w:rsidR="00AF28A1" w:rsidRDefault="00AF28A1" w:rsidP="00AF28A1">
            <w:r>
              <w:t>Dissertation*</w:t>
            </w:r>
          </w:p>
        </w:tc>
        <w:tc>
          <w:tcPr>
            <w:tcW w:w="411" w:type="dxa"/>
            <w:gridSpan w:val="2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4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0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Total=</w:t>
            </w:r>
          </w:p>
        </w:tc>
        <w:tc>
          <w:tcPr>
            <w:tcW w:w="39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4" w:type="dxa"/>
            <w:gridSpan w:val="2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</w:tbl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Pr="004A49DD" w:rsidRDefault="00AF28A1" w:rsidP="00AF28A1">
      <w:pPr>
        <w:pStyle w:val="Title"/>
        <w:jc w:val="center"/>
      </w:pPr>
      <w:r>
        <w:t>Year: II</w:t>
      </w:r>
    </w:p>
    <w:p w:rsidR="00AF28A1" w:rsidRDefault="00AF28A1" w:rsidP="00AF28A1">
      <w:pPr>
        <w:pStyle w:val="Title"/>
        <w:jc w:val="center"/>
      </w:pPr>
      <w:r w:rsidRPr="004A49DD">
        <w:t>SEMESTER I</w:t>
      </w:r>
      <w:r>
        <w:t>V</w:t>
      </w: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tbl>
      <w:tblPr>
        <w:tblW w:w="10937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419"/>
        <w:gridCol w:w="2974"/>
        <w:gridCol w:w="576"/>
        <w:gridCol w:w="798"/>
        <w:gridCol w:w="596"/>
        <w:gridCol w:w="777"/>
        <w:gridCol w:w="545"/>
        <w:gridCol w:w="741"/>
        <w:gridCol w:w="945"/>
        <w:gridCol w:w="1053"/>
      </w:tblGrid>
      <w:tr w:rsidR="00AF28A1" w:rsidTr="00AF28A1">
        <w:trPr>
          <w:jc w:val="center"/>
        </w:trPr>
        <w:tc>
          <w:tcPr>
            <w:tcW w:w="513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 No</w:t>
            </w:r>
          </w:p>
        </w:tc>
        <w:tc>
          <w:tcPr>
            <w:tcW w:w="1419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Course Code</w:t>
            </w:r>
          </w:p>
        </w:tc>
        <w:tc>
          <w:tcPr>
            <w:tcW w:w="2974" w:type="dxa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1374" w:type="dxa"/>
            <w:gridSpan w:val="2"/>
            <w:vMerge w:val="restart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Periods</w:t>
            </w:r>
          </w:p>
        </w:tc>
        <w:tc>
          <w:tcPr>
            <w:tcW w:w="3604" w:type="dxa"/>
            <w:gridSpan w:val="5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Evaluation Scheme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Subject Total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4" w:type="dxa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4" w:type="dxa"/>
            <w:gridSpan w:val="2"/>
            <w:vMerge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  <w:gridSpan w:val="4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Sessional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Examination 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4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8"/>
              </w:rPr>
              <w:t>Theory</w:t>
            </w:r>
          </w:p>
        </w:tc>
        <w:tc>
          <w:tcPr>
            <w:tcW w:w="57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L</w:t>
            </w:r>
          </w:p>
        </w:tc>
        <w:tc>
          <w:tcPr>
            <w:tcW w:w="798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Tut. / </w:t>
            </w:r>
            <w:proofErr w:type="spellStart"/>
            <w:r w:rsidRPr="00917E94">
              <w:rPr>
                <w:rFonts w:ascii="Times New Roman" w:hAnsi="Times New Roman"/>
                <w:b/>
                <w:sz w:val="24"/>
              </w:rPr>
              <w:t>Prac</w:t>
            </w:r>
            <w:proofErr w:type="spellEnd"/>
            <w:r w:rsidRPr="00917E94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596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 xml:space="preserve">CT       </w:t>
            </w:r>
          </w:p>
        </w:tc>
        <w:tc>
          <w:tcPr>
            <w:tcW w:w="777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Attendance</w:t>
            </w:r>
          </w:p>
        </w:tc>
        <w:tc>
          <w:tcPr>
            <w:tcW w:w="5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TA</w:t>
            </w:r>
          </w:p>
        </w:tc>
        <w:tc>
          <w:tcPr>
            <w:tcW w:w="741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945" w:type="dxa"/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17E94">
              <w:rPr>
                <w:rFonts w:ascii="Times New Roman" w:hAnsi="Times New Roman"/>
                <w:b/>
                <w:sz w:val="24"/>
              </w:rPr>
              <w:t>ESE</w:t>
            </w:r>
          </w:p>
        </w:tc>
        <w:tc>
          <w:tcPr>
            <w:tcW w:w="1053" w:type="dxa"/>
            <w:tcBorders>
              <w:top w:val="nil"/>
            </w:tcBorders>
          </w:tcPr>
          <w:p w:rsidR="00AF28A1" w:rsidRPr="00917E94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19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</w:tcPr>
          <w:p w:rsidR="00AF28A1" w:rsidRDefault="00AF28A1" w:rsidP="00AF28A1">
            <w:r>
              <w:t>Dissertation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</w:tr>
      <w:tr w:rsidR="00AF28A1" w:rsidTr="00AF28A1">
        <w:trPr>
          <w:jc w:val="center"/>
        </w:trPr>
        <w:tc>
          <w:tcPr>
            <w:tcW w:w="51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4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Total=</w:t>
            </w:r>
          </w:p>
        </w:tc>
        <w:tc>
          <w:tcPr>
            <w:tcW w:w="57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96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945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053" w:type="dxa"/>
          </w:tcPr>
          <w:p w:rsidR="00AF28A1" w:rsidRDefault="00AF28A1" w:rsidP="00AF28A1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</w:tr>
    </w:tbl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Default="00AF28A1" w:rsidP="00AF28A1">
      <w:pPr>
        <w:pStyle w:val="Subtitle"/>
      </w:pPr>
    </w:p>
    <w:p w:rsidR="00AF28A1" w:rsidRPr="002F350D" w:rsidRDefault="00AF28A1" w:rsidP="00AF28A1">
      <w:pPr>
        <w:pStyle w:val="Heading1"/>
        <w:keepNext w:val="0"/>
        <w:pageBreakBefore/>
        <w:widowControl w:val="0"/>
        <w:rPr>
          <w:color w:val="auto"/>
        </w:rPr>
      </w:pPr>
      <w:r w:rsidRPr="002F350D">
        <w:rPr>
          <w:color w:val="auto"/>
        </w:rPr>
        <w:lastRenderedPageBreak/>
        <w:t xml:space="preserve">List of Electives for </w:t>
      </w:r>
      <w:proofErr w:type="spellStart"/>
      <w:r w:rsidRPr="002F350D">
        <w:rPr>
          <w:color w:val="auto"/>
        </w:rPr>
        <w:t>M.Tech</w:t>
      </w:r>
      <w:proofErr w:type="spellEnd"/>
      <w:r w:rsidRPr="002F350D">
        <w:rPr>
          <w:color w:val="auto"/>
        </w:rPr>
        <w:t xml:space="preserve"> Electronics &amp; Communication</w:t>
      </w:r>
    </w:p>
    <w:p w:rsidR="00AF28A1" w:rsidRDefault="00AF28A1" w:rsidP="00AF28A1"/>
    <w:p w:rsidR="00AF28A1" w:rsidRDefault="00AF28A1" w:rsidP="00AF28A1"/>
    <w:p w:rsidR="00AF28A1" w:rsidRPr="002F350D" w:rsidRDefault="00AF28A1" w:rsidP="00AF28A1">
      <w:pPr>
        <w:pStyle w:val="Heading2"/>
        <w:rPr>
          <w:color w:val="auto"/>
        </w:rPr>
      </w:pPr>
      <w:r w:rsidRPr="002F350D">
        <w:rPr>
          <w:color w:val="auto"/>
        </w:rPr>
        <w:t xml:space="preserve">Elective-I </w:t>
      </w:r>
    </w:p>
    <w:p w:rsidR="00AF28A1" w:rsidRDefault="00AF28A1" w:rsidP="00AF28A1"/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583"/>
        <w:gridCol w:w="5845"/>
      </w:tblGrid>
      <w:tr w:rsidR="00AF28A1" w:rsidTr="00AF28A1">
        <w:tc>
          <w:tcPr>
            <w:tcW w:w="570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Sl. No.</w:t>
            </w:r>
          </w:p>
        </w:tc>
        <w:tc>
          <w:tcPr>
            <w:tcW w:w="1583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Course Code</w:t>
            </w:r>
          </w:p>
        </w:tc>
        <w:tc>
          <w:tcPr>
            <w:tcW w:w="5845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Name of the course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>Satellite Communication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>Organic Electronics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>Microwave Engineering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 xml:space="preserve">VHDL 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>Advanced Microprocessor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2"/>
              </w:numPr>
            </w:pPr>
          </w:p>
        </w:tc>
        <w:tc>
          <w:tcPr>
            <w:tcW w:w="1583" w:type="dxa"/>
          </w:tcPr>
          <w:p w:rsidR="00AF28A1" w:rsidRDefault="00AF28A1" w:rsidP="00AF28A1"/>
        </w:tc>
        <w:tc>
          <w:tcPr>
            <w:tcW w:w="5845" w:type="dxa"/>
          </w:tcPr>
          <w:p w:rsidR="00AF28A1" w:rsidRDefault="00AF28A1" w:rsidP="00AF28A1">
            <w:r>
              <w:t>Communication Theory</w:t>
            </w:r>
          </w:p>
        </w:tc>
      </w:tr>
    </w:tbl>
    <w:p w:rsidR="00AF28A1" w:rsidRDefault="00AF28A1" w:rsidP="00AF28A1"/>
    <w:p w:rsidR="00AF28A1" w:rsidRDefault="00AF28A1" w:rsidP="00AF28A1">
      <w:pPr>
        <w:rPr>
          <w:b/>
          <w:bCs/>
          <w:u w:val="single"/>
        </w:rPr>
      </w:pPr>
    </w:p>
    <w:p w:rsidR="00AF28A1" w:rsidRDefault="00AF28A1" w:rsidP="00AF28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Elective-II </w:t>
      </w:r>
    </w:p>
    <w:p w:rsidR="00AF28A1" w:rsidRDefault="00AF28A1" w:rsidP="00AF28A1"/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636"/>
        <w:gridCol w:w="5815"/>
      </w:tblGrid>
      <w:tr w:rsidR="00AF28A1" w:rsidTr="00AF28A1">
        <w:tc>
          <w:tcPr>
            <w:tcW w:w="570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Sl. No.</w:t>
            </w:r>
          </w:p>
        </w:tc>
        <w:tc>
          <w:tcPr>
            <w:tcW w:w="1636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Course Code</w:t>
            </w:r>
          </w:p>
        </w:tc>
        <w:tc>
          <w:tcPr>
            <w:tcW w:w="5815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Name of the course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Antenna Analysis &amp; Synthesis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VLSI System Design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Data Communication Networks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Information Theory &amp; Coding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 w:rsidRPr="00AE1C9A">
              <w:t>Architecture &amp; Applications of Digital Signal Processors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Pr="00AE1C9A" w:rsidRDefault="00AF28A1" w:rsidP="00AF28A1">
            <w:r>
              <w:t>Wireless Communication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Radar Engineering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Embedded Systems</w:t>
            </w:r>
          </w:p>
        </w:tc>
      </w:tr>
      <w:tr w:rsidR="00AF28A1" w:rsidTr="00AF28A1">
        <w:tc>
          <w:tcPr>
            <w:tcW w:w="570" w:type="dxa"/>
          </w:tcPr>
          <w:p w:rsidR="00AF28A1" w:rsidRDefault="00AF28A1" w:rsidP="00AF28A1">
            <w:pPr>
              <w:numPr>
                <w:ilvl w:val="0"/>
                <w:numId w:val="1"/>
              </w:numPr>
            </w:pPr>
          </w:p>
        </w:tc>
        <w:tc>
          <w:tcPr>
            <w:tcW w:w="1636" w:type="dxa"/>
          </w:tcPr>
          <w:p w:rsidR="00AF28A1" w:rsidRDefault="00AF28A1" w:rsidP="00AF28A1"/>
        </w:tc>
        <w:tc>
          <w:tcPr>
            <w:tcW w:w="5815" w:type="dxa"/>
          </w:tcPr>
          <w:p w:rsidR="00AF28A1" w:rsidRDefault="00AF28A1" w:rsidP="00AF28A1">
            <w:r>
              <w:t>VLSI Implementation of Digital Processors</w:t>
            </w:r>
          </w:p>
        </w:tc>
      </w:tr>
    </w:tbl>
    <w:p w:rsidR="00AF28A1" w:rsidRDefault="00AF28A1" w:rsidP="00AF28A1"/>
    <w:p w:rsidR="00AF28A1" w:rsidRPr="00DC69F9" w:rsidRDefault="00AF28A1" w:rsidP="00AF28A1">
      <w:pPr>
        <w:rPr>
          <w:b/>
          <w:bCs/>
        </w:rPr>
      </w:pPr>
    </w:p>
    <w:p w:rsidR="00AF28A1" w:rsidRPr="002F350D" w:rsidRDefault="00AF28A1" w:rsidP="00AF28A1">
      <w:pPr>
        <w:pStyle w:val="Heading3"/>
        <w:rPr>
          <w:color w:val="auto"/>
        </w:rPr>
      </w:pPr>
      <w:r w:rsidRPr="002F350D">
        <w:rPr>
          <w:bCs w:val="0"/>
          <w:color w:val="auto"/>
        </w:rPr>
        <w:t>Open Elective</w:t>
      </w:r>
      <w:r w:rsidRPr="002F350D">
        <w:rPr>
          <w:color w:val="auto"/>
        </w:rPr>
        <w:t xml:space="preserve"> </w:t>
      </w:r>
    </w:p>
    <w:p w:rsidR="00AF28A1" w:rsidRPr="00C85B92" w:rsidRDefault="00AF28A1" w:rsidP="00AF28A1"/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1600"/>
        <w:gridCol w:w="5908"/>
      </w:tblGrid>
      <w:tr w:rsidR="00AF28A1" w:rsidTr="002F350D">
        <w:trPr>
          <w:trHeight w:val="546"/>
        </w:trPr>
        <w:tc>
          <w:tcPr>
            <w:tcW w:w="576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Sl. No.</w:t>
            </w:r>
          </w:p>
        </w:tc>
        <w:tc>
          <w:tcPr>
            <w:tcW w:w="1600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Course Code</w:t>
            </w:r>
          </w:p>
        </w:tc>
        <w:tc>
          <w:tcPr>
            <w:tcW w:w="5908" w:type="dxa"/>
          </w:tcPr>
          <w:p w:rsidR="00AF28A1" w:rsidRPr="00917E94" w:rsidRDefault="00AF28A1" w:rsidP="00AF28A1">
            <w:pPr>
              <w:rPr>
                <w:b/>
              </w:rPr>
            </w:pPr>
            <w:r w:rsidRPr="00917E94">
              <w:rPr>
                <w:b/>
              </w:rPr>
              <w:t>Name of the course</w:t>
            </w:r>
          </w:p>
        </w:tc>
      </w:tr>
      <w:tr w:rsidR="00AF28A1" w:rsidTr="002F350D">
        <w:trPr>
          <w:trHeight w:val="27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Telecommunication System Engineering</w:t>
            </w:r>
          </w:p>
        </w:tc>
      </w:tr>
      <w:tr w:rsidR="00AF28A1" w:rsidTr="002F350D">
        <w:trPr>
          <w:trHeight w:val="27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Image Processing</w:t>
            </w:r>
          </w:p>
        </w:tc>
      </w:tr>
      <w:tr w:rsidR="00AF28A1" w:rsidTr="002F350D">
        <w:trPr>
          <w:trHeight w:val="27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Mobile Communication</w:t>
            </w:r>
          </w:p>
        </w:tc>
      </w:tr>
      <w:tr w:rsidR="00AF28A1" w:rsidTr="002F350D">
        <w:trPr>
          <w:trHeight w:val="26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Embedded Systems</w:t>
            </w:r>
          </w:p>
        </w:tc>
      </w:tr>
      <w:tr w:rsidR="00AF28A1" w:rsidTr="002F350D">
        <w:trPr>
          <w:trHeight w:val="27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 xml:space="preserve">Fuzzy Electronics </w:t>
            </w:r>
          </w:p>
        </w:tc>
      </w:tr>
      <w:tr w:rsidR="00AF28A1" w:rsidTr="002F350D">
        <w:trPr>
          <w:trHeight w:val="278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Professional Communication</w:t>
            </w:r>
          </w:p>
        </w:tc>
      </w:tr>
      <w:tr w:rsidR="00AF28A1" w:rsidTr="002F350D">
        <w:trPr>
          <w:trHeight w:val="289"/>
        </w:trPr>
        <w:tc>
          <w:tcPr>
            <w:tcW w:w="576" w:type="dxa"/>
          </w:tcPr>
          <w:p w:rsidR="00AF28A1" w:rsidRDefault="00AF28A1" w:rsidP="00AF28A1">
            <w:pPr>
              <w:numPr>
                <w:ilvl w:val="0"/>
                <w:numId w:val="3"/>
              </w:numPr>
            </w:pPr>
          </w:p>
        </w:tc>
        <w:tc>
          <w:tcPr>
            <w:tcW w:w="1600" w:type="dxa"/>
          </w:tcPr>
          <w:p w:rsidR="00AF28A1" w:rsidRDefault="00AF28A1" w:rsidP="00AF28A1"/>
        </w:tc>
        <w:tc>
          <w:tcPr>
            <w:tcW w:w="5908" w:type="dxa"/>
          </w:tcPr>
          <w:p w:rsidR="00AF28A1" w:rsidRDefault="00AF28A1" w:rsidP="00AF28A1">
            <w:r>
              <w:t>Biomedical Signal Processing</w:t>
            </w:r>
          </w:p>
        </w:tc>
      </w:tr>
    </w:tbl>
    <w:p w:rsidR="00D95420" w:rsidRPr="00FE2F5D" w:rsidRDefault="00D95420" w:rsidP="002F350D"/>
    <w:sectPr w:rsidR="00D95420" w:rsidRPr="00FE2F5D" w:rsidSect="00D9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5E5"/>
    <w:multiLevelType w:val="hybridMultilevel"/>
    <w:tmpl w:val="B46282CA"/>
    <w:lvl w:ilvl="0" w:tplc="8692317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56E55A4E"/>
    <w:multiLevelType w:val="hybridMultilevel"/>
    <w:tmpl w:val="678CED5C"/>
    <w:lvl w:ilvl="0" w:tplc="F0E2AD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B338C"/>
    <w:multiLevelType w:val="hybridMultilevel"/>
    <w:tmpl w:val="4176E1C2"/>
    <w:lvl w:ilvl="0" w:tplc="CFA8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E2F5D"/>
    <w:rsid w:val="001831B6"/>
    <w:rsid w:val="002B0A3F"/>
    <w:rsid w:val="002F2195"/>
    <w:rsid w:val="002F350D"/>
    <w:rsid w:val="00432198"/>
    <w:rsid w:val="00450910"/>
    <w:rsid w:val="00497675"/>
    <w:rsid w:val="004E6895"/>
    <w:rsid w:val="006752A0"/>
    <w:rsid w:val="00733A7D"/>
    <w:rsid w:val="008B06C4"/>
    <w:rsid w:val="009422B6"/>
    <w:rsid w:val="00974151"/>
    <w:rsid w:val="00A14CAD"/>
    <w:rsid w:val="00AF28A1"/>
    <w:rsid w:val="00B7322D"/>
    <w:rsid w:val="00C33276"/>
    <w:rsid w:val="00C426C6"/>
    <w:rsid w:val="00D95420"/>
    <w:rsid w:val="00E77D61"/>
    <w:rsid w:val="00F73ABF"/>
    <w:rsid w:val="00FD44ED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7" w:lineRule="auto"/>
        <w:ind w:left="1080" w:right="14" w:hanging="6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1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6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E6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68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8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8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8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8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8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E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6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8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F350D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F350D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4E6895"/>
    <w:pPr>
      <w:numPr>
        <w:ilvl w:val="1"/>
      </w:numPr>
      <w:ind w:left="-4522" w:firstLine="113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E6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E6895"/>
    <w:rPr>
      <w:b/>
      <w:bCs/>
    </w:rPr>
  </w:style>
  <w:style w:type="character" w:styleId="Emphasis">
    <w:name w:val="Emphasis"/>
    <w:uiPriority w:val="20"/>
    <w:qFormat/>
    <w:rsid w:val="004E6895"/>
    <w:rPr>
      <w:i/>
      <w:iCs/>
    </w:rPr>
  </w:style>
  <w:style w:type="paragraph" w:styleId="NoSpacing">
    <w:name w:val="No Spacing"/>
    <w:basedOn w:val="Normal"/>
    <w:uiPriority w:val="1"/>
    <w:qFormat/>
    <w:rsid w:val="004E6895"/>
  </w:style>
  <w:style w:type="paragraph" w:styleId="ListParagraph">
    <w:name w:val="List Paragraph"/>
    <w:basedOn w:val="Normal"/>
    <w:uiPriority w:val="34"/>
    <w:qFormat/>
    <w:rsid w:val="004E68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8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8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89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E689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E689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E689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E68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E68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895"/>
    <w:pPr>
      <w:outlineLvl w:val="9"/>
    </w:pPr>
  </w:style>
  <w:style w:type="paragraph" w:styleId="BodyText">
    <w:name w:val="Body Text"/>
    <w:basedOn w:val="Normal"/>
    <w:link w:val="BodyTextChar"/>
    <w:rsid w:val="00AF28A1"/>
    <w:pPr>
      <w:spacing w:before="100" w:after="100" w:line="408" w:lineRule="auto"/>
      <w:jc w:val="both"/>
    </w:pPr>
    <w:rPr>
      <w:rFonts w:ascii="Bookman Old Style" w:hAnsi="Bookman Old Styl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F28A1"/>
    <w:rPr>
      <w:rFonts w:ascii="Bookman Old Style" w:eastAsia="Times New Roman" w:hAnsi="Bookman Old Style" w:cs="Times New Roman"/>
      <w:sz w:val="26"/>
      <w:szCs w:val="20"/>
    </w:rPr>
  </w:style>
  <w:style w:type="paragraph" w:customStyle="1" w:styleId="Title1">
    <w:name w:val="Title1"/>
    <w:basedOn w:val="Normal"/>
    <w:next w:val="Normal"/>
    <w:link w:val="TitleChar"/>
    <w:qFormat/>
    <w:rsid w:val="00AF28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2016-11-10T06:49:00Z</dcterms:created>
  <dcterms:modified xsi:type="dcterms:W3CDTF">2016-11-10T07:02:00Z</dcterms:modified>
</cp:coreProperties>
</file>